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DA" w:rsidRPr="005864DA" w:rsidRDefault="005864DA">
      <w:pPr>
        <w:rPr>
          <w:rFonts w:ascii="Times New Roman" w:hAnsi="Times New Roman" w:cs="Times New Roman"/>
          <w:sz w:val="28"/>
          <w:szCs w:val="28"/>
        </w:rPr>
      </w:pPr>
    </w:p>
    <w:p w:rsidR="005864DA" w:rsidRPr="00984348" w:rsidRDefault="005864DA" w:rsidP="005864DA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34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528E8">
        <w:rPr>
          <w:rFonts w:ascii="Times New Roman" w:hAnsi="Times New Roman" w:cs="Times New Roman"/>
          <w:sz w:val="28"/>
          <w:szCs w:val="28"/>
        </w:rPr>
        <w:t>7</w:t>
      </w:r>
    </w:p>
    <w:p w:rsidR="005864DA" w:rsidRPr="00984348" w:rsidRDefault="005864DA" w:rsidP="005864DA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348">
        <w:rPr>
          <w:rFonts w:ascii="Times New Roman" w:hAnsi="Times New Roman" w:cs="Times New Roman"/>
          <w:sz w:val="28"/>
          <w:szCs w:val="28"/>
        </w:rPr>
        <w:t xml:space="preserve">к решению Совета Лежневского </w:t>
      </w:r>
    </w:p>
    <w:p w:rsidR="005864DA" w:rsidRPr="00984348" w:rsidRDefault="005864DA" w:rsidP="005864DA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34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864DA" w:rsidRPr="00984348" w:rsidRDefault="005864DA" w:rsidP="005864DA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348">
        <w:rPr>
          <w:rFonts w:ascii="Times New Roman" w:hAnsi="Times New Roman" w:cs="Times New Roman"/>
          <w:sz w:val="28"/>
          <w:szCs w:val="28"/>
        </w:rPr>
        <w:t>от</w:t>
      </w:r>
      <w:r w:rsidR="00322134">
        <w:rPr>
          <w:rFonts w:ascii="Times New Roman" w:hAnsi="Times New Roman" w:cs="Times New Roman"/>
          <w:sz w:val="28"/>
          <w:szCs w:val="28"/>
        </w:rPr>
        <w:t xml:space="preserve"> 27.05.2015г  № 15</w:t>
      </w:r>
      <w:r w:rsidRPr="0098434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864DA" w:rsidRPr="005864DA" w:rsidRDefault="005864DA" w:rsidP="005864D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бюджета Лежневского муниципального района на 201</w:t>
      </w:r>
      <w:r w:rsidR="00824854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6F3E">
        <w:rPr>
          <w:rFonts w:ascii="Times New Roman" w:hAnsi="Times New Roman"/>
          <w:b/>
          <w:bCs/>
          <w:sz w:val="28"/>
          <w:szCs w:val="28"/>
        </w:rPr>
        <w:t xml:space="preserve">и 2017 </w:t>
      </w:r>
      <w:r>
        <w:rPr>
          <w:rFonts w:ascii="Times New Roman" w:hAnsi="Times New Roman"/>
          <w:b/>
          <w:bCs/>
          <w:sz w:val="28"/>
          <w:szCs w:val="28"/>
        </w:rPr>
        <w:t>год</w:t>
      </w:r>
      <w:r w:rsidR="00056F3E"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5465" w:type="dxa"/>
        <w:tblInd w:w="94" w:type="dxa"/>
        <w:tblLook w:val="04A0"/>
      </w:tblPr>
      <w:tblGrid>
        <w:gridCol w:w="8325"/>
        <w:gridCol w:w="1417"/>
        <w:gridCol w:w="1276"/>
        <w:gridCol w:w="1283"/>
        <w:gridCol w:w="1198"/>
        <w:gridCol w:w="1966"/>
      </w:tblGrid>
      <w:tr w:rsidR="005864DA" w:rsidRPr="005864DA" w:rsidTr="002E4F63">
        <w:trPr>
          <w:trHeight w:val="1785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DA" w:rsidRPr="005864DA" w:rsidRDefault="005864DA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DA" w:rsidRPr="005864DA" w:rsidRDefault="005864DA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Код главного </w:t>
            </w:r>
            <w:proofErr w:type="spellStart"/>
            <w:proofErr w:type="gramStart"/>
            <w:r w:rsidRPr="00586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распоря-дителя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DA" w:rsidRPr="005864DA" w:rsidRDefault="005864DA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 </w:t>
            </w:r>
            <w:proofErr w:type="spellStart"/>
            <w:proofErr w:type="gramStart"/>
            <w:r w:rsidRPr="00586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DA" w:rsidRPr="005864DA" w:rsidRDefault="005864DA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DA" w:rsidRPr="005864DA" w:rsidRDefault="005864DA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3E" w:rsidRDefault="00056F3E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Изменения</w:t>
            </w:r>
          </w:p>
          <w:p w:rsidR="005864DA" w:rsidRDefault="00056F3E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                   (</w:t>
            </w:r>
            <w:r w:rsidR="005864DA" w:rsidRPr="00586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руб.)</w:t>
            </w:r>
          </w:p>
          <w:p w:rsidR="00056F3E" w:rsidRPr="005864DA" w:rsidRDefault="00056F3E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2016год</w:t>
            </w:r>
          </w:p>
        </w:tc>
      </w:tr>
      <w:tr w:rsidR="005864DA" w:rsidRPr="005864DA" w:rsidTr="002E4F63">
        <w:trPr>
          <w:trHeight w:val="420"/>
        </w:trPr>
        <w:tc>
          <w:tcPr>
            <w:tcW w:w="8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DA" w:rsidRPr="005864DA" w:rsidRDefault="005864DA" w:rsidP="0058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Районный отдел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DA" w:rsidRPr="005864DA" w:rsidRDefault="005864DA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DA" w:rsidRPr="005864DA" w:rsidRDefault="005864DA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DA" w:rsidRPr="005864DA" w:rsidRDefault="005864DA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DA" w:rsidRPr="005864DA" w:rsidRDefault="005864DA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4DA" w:rsidRPr="005864DA" w:rsidRDefault="00824854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</w:t>
            </w:r>
            <w:r w:rsidR="00923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5864DA" w:rsidRPr="005864DA" w:rsidTr="002E4F63">
        <w:trPr>
          <w:trHeight w:val="234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4DA" w:rsidRPr="005864DA" w:rsidRDefault="005864DA" w:rsidP="0058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864DA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58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области, в рамках подпрограммы «Модернизация дополнительного образования» муниципальной программы «Развитие образования Лежневского муниципального района Ивановской области» (Предоставление субсидий бюджетным,</w:t>
            </w:r>
            <w:r w:rsidR="002E4F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64DA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автономным учреждениям и иным некоммерческим организациям)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DA" w:rsidRPr="005864DA" w:rsidRDefault="005864DA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DA" w:rsidRPr="005864DA" w:rsidRDefault="005864DA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DA" w:rsidRPr="005864DA" w:rsidRDefault="005864DA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sz w:val="28"/>
                <w:szCs w:val="28"/>
              </w:rPr>
              <w:t>0228143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DA" w:rsidRPr="005864DA" w:rsidRDefault="005864DA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4DA" w:rsidRPr="005864DA" w:rsidRDefault="00824854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923933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864DA" w:rsidRPr="005864DA" w:rsidTr="002E4F63">
        <w:trPr>
          <w:trHeight w:val="480"/>
        </w:trPr>
        <w:tc>
          <w:tcPr>
            <w:tcW w:w="8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4DA" w:rsidRPr="005864DA" w:rsidRDefault="005864DA" w:rsidP="0058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DA" w:rsidRPr="005864DA" w:rsidRDefault="005864DA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DA" w:rsidRPr="005864DA" w:rsidRDefault="005864DA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DA" w:rsidRPr="005864DA" w:rsidRDefault="005864DA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4DA" w:rsidRPr="005864DA" w:rsidRDefault="005864DA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4DA" w:rsidRPr="005864DA" w:rsidRDefault="00824854" w:rsidP="0058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</w:t>
            </w:r>
            <w:r w:rsidR="009239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</w:tbl>
    <w:p w:rsidR="005864DA" w:rsidRPr="005864DA" w:rsidRDefault="005864DA">
      <w:pPr>
        <w:rPr>
          <w:rFonts w:ascii="Times New Roman" w:hAnsi="Times New Roman" w:cs="Times New Roman"/>
          <w:sz w:val="28"/>
          <w:szCs w:val="28"/>
        </w:rPr>
      </w:pPr>
    </w:p>
    <w:sectPr w:rsidR="005864DA" w:rsidRPr="005864DA" w:rsidSect="005864D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64DA"/>
    <w:rsid w:val="0004575A"/>
    <w:rsid w:val="000528E8"/>
    <w:rsid w:val="00056F3E"/>
    <w:rsid w:val="000857DE"/>
    <w:rsid w:val="00291C9D"/>
    <w:rsid w:val="002E4F63"/>
    <w:rsid w:val="00322134"/>
    <w:rsid w:val="003E348B"/>
    <w:rsid w:val="004A79ED"/>
    <w:rsid w:val="00522CAC"/>
    <w:rsid w:val="005864DA"/>
    <w:rsid w:val="005C4262"/>
    <w:rsid w:val="00604ABD"/>
    <w:rsid w:val="00626B31"/>
    <w:rsid w:val="007F3AB1"/>
    <w:rsid w:val="00801C0C"/>
    <w:rsid w:val="00824854"/>
    <w:rsid w:val="0085089D"/>
    <w:rsid w:val="00923933"/>
    <w:rsid w:val="009318DC"/>
    <w:rsid w:val="00987ED1"/>
    <w:rsid w:val="009D2C10"/>
    <w:rsid w:val="00A83555"/>
    <w:rsid w:val="00B16EBD"/>
    <w:rsid w:val="00BF2B6F"/>
    <w:rsid w:val="00C111B1"/>
    <w:rsid w:val="00F01817"/>
    <w:rsid w:val="00FD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2014-12-04T08:09:00Z</dcterms:created>
  <dcterms:modified xsi:type="dcterms:W3CDTF">2015-06-24T07:32:00Z</dcterms:modified>
</cp:coreProperties>
</file>